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E4" w:rsidRPr="003024AA" w:rsidRDefault="003024AA">
      <w:pPr>
        <w:rPr>
          <w:sz w:val="28"/>
          <w:szCs w:val="28"/>
        </w:rPr>
      </w:pPr>
      <w:r w:rsidRPr="003024AA">
        <w:rPr>
          <w:sz w:val="28"/>
          <w:szCs w:val="28"/>
        </w:rPr>
        <w:t>新投稿件：请点击</w:t>
      </w:r>
      <w:r w:rsidRPr="003024AA">
        <w:rPr>
          <w:sz w:val="28"/>
          <w:szCs w:val="28"/>
        </w:rPr>
        <w:t>“</w:t>
      </w:r>
      <w:r w:rsidRPr="003024AA">
        <w:rPr>
          <w:sz w:val="28"/>
          <w:szCs w:val="28"/>
        </w:rPr>
        <w:t>我要投稿</w:t>
      </w:r>
      <w:r w:rsidRPr="003024AA">
        <w:rPr>
          <w:sz w:val="28"/>
          <w:szCs w:val="28"/>
        </w:rPr>
        <w:t>”</w:t>
      </w:r>
      <w:r w:rsidRPr="003024AA">
        <w:rPr>
          <w:sz w:val="28"/>
          <w:szCs w:val="28"/>
        </w:rPr>
        <w:t>。稿件文件最好采用</w:t>
      </w:r>
      <w:r w:rsidRPr="003024AA">
        <w:rPr>
          <w:sz w:val="28"/>
          <w:szCs w:val="28"/>
        </w:rPr>
        <w:t>Word</w:t>
      </w:r>
      <w:r w:rsidRPr="003024AA">
        <w:rPr>
          <w:sz w:val="28"/>
          <w:szCs w:val="28"/>
        </w:rPr>
        <w:t>格式，图随文走，稿件电子版大小不能超过</w:t>
      </w:r>
      <w:r w:rsidRPr="003024AA">
        <w:rPr>
          <w:sz w:val="28"/>
          <w:szCs w:val="28"/>
        </w:rPr>
        <w:t>20M</w:t>
      </w:r>
      <w:r w:rsidRPr="003024AA">
        <w:rPr>
          <w:sz w:val="28"/>
          <w:szCs w:val="28"/>
        </w:rPr>
        <w:t>。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查询稿件：点击稿件列表中对应稿件的</w:t>
      </w:r>
      <w:r w:rsidRPr="003024AA">
        <w:rPr>
          <w:sz w:val="28"/>
          <w:szCs w:val="28"/>
        </w:rPr>
        <w:br/>
      </w:r>
      <w:r w:rsidRPr="003024AA">
        <w:rPr>
          <w:noProof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1" name="图片 1" descr="C:\Users\lenovo\Documents\Tencent Files\121770268\Image\C2C\~P4]M759V$}L(X18UUJK}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121770268\Image\C2C\~P4]M759V$}L(X18UUJK}1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可查看稿件状态，点击</w:t>
      </w:r>
      <w:r w:rsidRPr="003024AA">
        <w:rPr>
          <w:sz w:val="28"/>
          <w:szCs w:val="28"/>
        </w:rPr>
        <w:br/>
      </w:r>
      <w:r w:rsidRPr="003024AA">
        <w:rPr>
          <w:noProof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2" name="图片 2" descr="C:\Users\lenovo\Documents\Tencent Files\121770268\Image\C2C\SSHY{U9]~I(1{MWD@M0FL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Tencent Files\121770268\Image\C2C\SSHY{U9]~I(1{MWD@M0FL2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可查看与编辑部的来往信函。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点击</w:t>
      </w:r>
      <w:r w:rsidRPr="003024AA">
        <w:rPr>
          <w:sz w:val="28"/>
          <w:szCs w:val="28"/>
        </w:rPr>
        <w:br/>
      </w:r>
      <w:r w:rsidRPr="003024AA">
        <w:rPr>
          <w:noProof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3" name="图片 3" descr="C:\Users\lenovo\Documents\Tencent Files\121770268\Image\C2C\ER(BPKNTG}5NI~O~A0_C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121770268\Image\C2C\ER(BPKNTG}5NI~O~A0_C5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提交修改稿。如果没有出现这些图标，表明该稿件暂时无需修改。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请勿重复投稿和</w:t>
      </w:r>
      <w:r w:rsidRPr="003024AA">
        <w:rPr>
          <w:sz w:val="28"/>
          <w:szCs w:val="28"/>
        </w:rPr>
        <w:t>“</w:t>
      </w:r>
      <w:r w:rsidRPr="003024AA">
        <w:rPr>
          <w:sz w:val="28"/>
          <w:szCs w:val="28"/>
        </w:rPr>
        <w:t>撤搞</w:t>
      </w:r>
      <w:r w:rsidRPr="003024AA">
        <w:rPr>
          <w:sz w:val="28"/>
          <w:szCs w:val="28"/>
        </w:rPr>
        <w:t>”</w:t>
      </w:r>
      <w:r w:rsidRPr="003024AA">
        <w:rPr>
          <w:sz w:val="28"/>
          <w:szCs w:val="28"/>
        </w:rPr>
        <w:t>后再投。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重要提示：作者投稿点击</w:t>
      </w:r>
      <w:r w:rsidRPr="003024AA">
        <w:rPr>
          <w:sz w:val="28"/>
          <w:szCs w:val="28"/>
        </w:rPr>
        <w:t>“</w:t>
      </w:r>
      <w:r w:rsidRPr="003024AA">
        <w:rPr>
          <w:sz w:val="28"/>
          <w:szCs w:val="28"/>
        </w:rPr>
        <w:t>浏览</w:t>
      </w:r>
      <w:r w:rsidRPr="003024AA">
        <w:rPr>
          <w:sz w:val="28"/>
          <w:szCs w:val="28"/>
        </w:rPr>
        <w:t>”</w:t>
      </w:r>
      <w:r w:rsidRPr="003024AA">
        <w:rPr>
          <w:sz w:val="28"/>
          <w:szCs w:val="28"/>
        </w:rPr>
        <w:t>上传完稿件，务必点击</w:t>
      </w:r>
      <w:r w:rsidRPr="003024AA">
        <w:rPr>
          <w:sz w:val="28"/>
          <w:szCs w:val="28"/>
        </w:rPr>
        <w:t>“</w:t>
      </w:r>
      <w:r w:rsidRPr="003024AA">
        <w:rPr>
          <w:sz w:val="28"/>
          <w:szCs w:val="28"/>
        </w:rPr>
        <w:t>下一步</w:t>
      </w:r>
      <w:r w:rsidRPr="003024AA">
        <w:rPr>
          <w:sz w:val="28"/>
          <w:szCs w:val="28"/>
        </w:rPr>
        <w:t>”</w:t>
      </w:r>
      <w:r w:rsidRPr="003024AA">
        <w:rPr>
          <w:sz w:val="28"/>
          <w:szCs w:val="28"/>
        </w:rPr>
        <w:t>按钮，此时才投稿成功！否则就在</w:t>
      </w:r>
      <w:r w:rsidRPr="003024AA">
        <w:rPr>
          <w:sz w:val="28"/>
          <w:szCs w:val="28"/>
        </w:rPr>
        <w:t>“</w:t>
      </w:r>
      <w:r w:rsidRPr="003024AA">
        <w:rPr>
          <w:sz w:val="28"/>
          <w:szCs w:val="28"/>
        </w:rPr>
        <w:t>草稿箱</w:t>
      </w:r>
      <w:r w:rsidRPr="003024AA">
        <w:rPr>
          <w:sz w:val="28"/>
          <w:szCs w:val="28"/>
        </w:rPr>
        <w:t>”</w:t>
      </w:r>
      <w:r w:rsidRPr="003024AA">
        <w:rPr>
          <w:sz w:val="28"/>
          <w:szCs w:val="28"/>
        </w:rPr>
        <w:t>里，点击后继续完成投稿。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稿件被退改以后，点击</w:t>
      </w:r>
      <w:r w:rsidRPr="003024AA">
        <w:rPr>
          <w:sz w:val="28"/>
          <w:szCs w:val="28"/>
        </w:rPr>
        <w:br/>
      </w:r>
      <w:r w:rsidRPr="003024AA">
        <w:rPr>
          <w:noProof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4" name="图片 4" descr="C:\Users\lenovo\Documents\Tencent Files\121770268\Image\C2C\ER(BPKNTG}5NI~O~A0_C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cuments\Tencent Files\121770268\Image\C2C\ER(BPKNTG}5NI~O~A0_C5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4AA">
        <w:rPr>
          <w:sz w:val="28"/>
          <w:szCs w:val="28"/>
        </w:rPr>
        <w:br/>
      </w:r>
      <w:proofErr w:type="gramStart"/>
      <w:r w:rsidRPr="003024AA">
        <w:rPr>
          <w:sz w:val="28"/>
          <w:szCs w:val="28"/>
        </w:rPr>
        <w:t>上传修改稿</w:t>
      </w:r>
      <w:proofErr w:type="gramEnd"/>
      <w:r w:rsidRPr="003024AA">
        <w:rPr>
          <w:sz w:val="28"/>
          <w:szCs w:val="28"/>
        </w:rPr>
        <w:t>。</w:t>
      </w:r>
      <w:r w:rsidRPr="003024AA">
        <w:rPr>
          <w:sz w:val="28"/>
          <w:szCs w:val="28"/>
        </w:rPr>
        <w:br/>
      </w:r>
      <w:proofErr w:type="gramStart"/>
      <w:r w:rsidRPr="003024AA">
        <w:rPr>
          <w:sz w:val="28"/>
          <w:szCs w:val="28"/>
        </w:rPr>
        <w:t>上传修改稿</w:t>
      </w:r>
      <w:proofErr w:type="gramEnd"/>
      <w:r w:rsidRPr="003024AA">
        <w:rPr>
          <w:sz w:val="28"/>
          <w:szCs w:val="28"/>
        </w:rPr>
        <w:t>注意事项：</w:t>
      </w:r>
      <w:proofErr w:type="gramStart"/>
      <w:r w:rsidRPr="003024AA">
        <w:rPr>
          <w:sz w:val="28"/>
          <w:szCs w:val="28"/>
        </w:rPr>
        <w:t>上传修改稿</w:t>
      </w:r>
      <w:proofErr w:type="gramEnd"/>
      <w:r w:rsidRPr="003024AA">
        <w:rPr>
          <w:sz w:val="28"/>
          <w:szCs w:val="28"/>
        </w:rPr>
        <w:t>的页面首先是一个空白的框，在这里，作者可以填写自己对稿件的修改的说明，然后，下面共有四个链接：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 xml:space="preserve">　　　　　　　　　　　　　</w:t>
      </w:r>
      <w:r w:rsidRPr="003024AA">
        <w:rPr>
          <w:sz w:val="28"/>
          <w:szCs w:val="28"/>
        </w:rPr>
        <w:t>1.</w:t>
      </w:r>
      <w:r w:rsidRPr="003024AA">
        <w:rPr>
          <w:sz w:val="28"/>
          <w:szCs w:val="28"/>
        </w:rPr>
        <w:t>修改稿说明附件</w:t>
      </w:r>
      <w:r w:rsidRPr="003024AA">
        <w:rPr>
          <w:sz w:val="28"/>
          <w:szCs w:val="28"/>
        </w:rPr>
        <w:t>——</w:t>
      </w:r>
      <w:r w:rsidRPr="003024AA">
        <w:rPr>
          <w:sz w:val="28"/>
          <w:szCs w:val="28"/>
        </w:rPr>
        <w:t>这个附件上传的是您对稿件的哪些内容做了修改（如果内容比较少的话可以在修改说明中直接输入）；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 xml:space="preserve">　　　　　　　　　　　　　</w:t>
      </w:r>
      <w:r w:rsidRPr="003024AA">
        <w:rPr>
          <w:sz w:val="28"/>
          <w:szCs w:val="28"/>
        </w:rPr>
        <w:t>2.</w:t>
      </w:r>
      <w:r w:rsidRPr="003024AA">
        <w:rPr>
          <w:sz w:val="28"/>
          <w:szCs w:val="28"/>
        </w:rPr>
        <w:t>稿件</w:t>
      </w:r>
      <w:r w:rsidRPr="003024AA">
        <w:rPr>
          <w:sz w:val="28"/>
          <w:szCs w:val="28"/>
        </w:rPr>
        <w:t>——</w:t>
      </w:r>
      <w:proofErr w:type="gramStart"/>
      <w:r w:rsidRPr="003024AA">
        <w:rPr>
          <w:sz w:val="28"/>
          <w:szCs w:val="28"/>
        </w:rPr>
        <w:t>上传修改稿</w:t>
      </w:r>
      <w:proofErr w:type="gramEnd"/>
      <w:r w:rsidRPr="003024AA">
        <w:rPr>
          <w:sz w:val="28"/>
          <w:szCs w:val="28"/>
        </w:rPr>
        <w:t>（修改过的稿件请一定在此入口处上传，否则编辑就无法打开您的稿件！）；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lastRenderedPageBreak/>
        <w:t xml:space="preserve">　　　　　　　　　　　　　</w:t>
      </w:r>
      <w:r w:rsidRPr="003024AA">
        <w:rPr>
          <w:sz w:val="28"/>
          <w:szCs w:val="28"/>
        </w:rPr>
        <w:t>3.</w:t>
      </w:r>
      <w:r w:rsidRPr="003024AA">
        <w:rPr>
          <w:sz w:val="28"/>
          <w:szCs w:val="28"/>
        </w:rPr>
        <w:t>附件</w:t>
      </w:r>
      <w:r w:rsidRPr="003024AA">
        <w:rPr>
          <w:sz w:val="28"/>
          <w:szCs w:val="28"/>
        </w:rPr>
        <w:t>——</w:t>
      </w:r>
      <w:r w:rsidRPr="003024AA">
        <w:rPr>
          <w:sz w:val="28"/>
          <w:szCs w:val="28"/>
        </w:rPr>
        <w:t>此处的附件为单位证明等文件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所有的材料都修改完成以后，点击</w:t>
      </w:r>
      <w:r w:rsidRPr="003024AA">
        <w:rPr>
          <w:sz w:val="28"/>
          <w:szCs w:val="28"/>
        </w:rPr>
        <w:t>“</w:t>
      </w:r>
      <w:r w:rsidRPr="003024AA">
        <w:rPr>
          <w:sz w:val="28"/>
          <w:szCs w:val="28"/>
        </w:rPr>
        <w:t>下一步</w:t>
      </w:r>
      <w:r w:rsidRPr="003024AA">
        <w:rPr>
          <w:sz w:val="28"/>
          <w:szCs w:val="28"/>
        </w:rPr>
        <w:t>”</w:t>
      </w:r>
      <w:r w:rsidRPr="003024AA">
        <w:rPr>
          <w:sz w:val="28"/>
          <w:szCs w:val="28"/>
        </w:rPr>
        <w:t>，系统会将作者做出的修改列出来，作者核实无误以后，务必点击</w:t>
      </w:r>
      <w:r w:rsidRPr="003024AA">
        <w:rPr>
          <w:sz w:val="28"/>
          <w:szCs w:val="28"/>
        </w:rPr>
        <w:t>“</w:t>
      </w:r>
      <w:r w:rsidRPr="003024AA">
        <w:rPr>
          <w:sz w:val="28"/>
          <w:szCs w:val="28"/>
        </w:rPr>
        <w:t>完成</w:t>
      </w:r>
      <w:r w:rsidRPr="003024AA">
        <w:rPr>
          <w:sz w:val="28"/>
          <w:szCs w:val="28"/>
        </w:rPr>
        <w:t>”</w:t>
      </w:r>
      <w:r w:rsidRPr="003024AA">
        <w:rPr>
          <w:sz w:val="28"/>
          <w:szCs w:val="28"/>
        </w:rPr>
        <w:t>按钮！（不点完成默认为暂存，编辑就无法查看）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请务必</w:t>
      </w:r>
      <w:proofErr w:type="gramStart"/>
      <w:r w:rsidRPr="003024AA">
        <w:rPr>
          <w:sz w:val="28"/>
          <w:szCs w:val="28"/>
        </w:rPr>
        <w:t>完善文</w:t>
      </w:r>
      <w:proofErr w:type="gramEnd"/>
      <w:r w:rsidRPr="003024AA">
        <w:rPr>
          <w:sz w:val="28"/>
          <w:szCs w:val="28"/>
        </w:rPr>
        <w:t>中英文摘要以及作者单位、作者、文题、图题、</w:t>
      </w:r>
      <w:proofErr w:type="gramStart"/>
      <w:r w:rsidRPr="003024AA">
        <w:rPr>
          <w:sz w:val="28"/>
          <w:szCs w:val="28"/>
        </w:rPr>
        <w:t>表题的</w:t>
      </w:r>
      <w:proofErr w:type="gramEnd"/>
      <w:r w:rsidRPr="003024AA">
        <w:rPr>
          <w:sz w:val="28"/>
          <w:szCs w:val="28"/>
        </w:rPr>
        <w:t>英文！</w:t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br/>
      </w:r>
      <w:r w:rsidRPr="003024AA">
        <w:rPr>
          <w:sz w:val="28"/>
          <w:szCs w:val="28"/>
        </w:rPr>
        <w:t>如果点击某些图标后页面没反应，或者不能复制粘贴，请您先将浏览器设置到兼容模式再试！</w:t>
      </w:r>
    </w:p>
    <w:sectPr w:rsidR="00DE5DE4" w:rsidRPr="003024AA" w:rsidSect="00DE5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4AA"/>
    <w:rsid w:val="003024AA"/>
    <w:rsid w:val="00592AD0"/>
    <w:rsid w:val="00D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4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2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2020-04-15T02:36:00Z</dcterms:created>
  <dcterms:modified xsi:type="dcterms:W3CDTF">2020-04-15T03:22:00Z</dcterms:modified>
</cp:coreProperties>
</file>